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00E08" w14:textId="77777777"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D6FB2F" w14:textId="77777777" w:rsidR="005C0066" w:rsidRDefault="005C0066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6F0F58" w14:textId="77777777"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общеобразовательное бюджетное учреждение</w:t>
      </w:r>
    </w:p>
    <w:p w14:paraId="17AC7192" w14:textId="77777777"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общеобразовательная школа № 3 города Благовещенска </w:t>
      </w:r>
    </w:p>
    <w:p w14:paraId="4D8DB645" w14:textId="77777777"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9652CD" w14:textId="77777777"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F3653B" w14:textId="77777777"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7F4B58" w14:textId="77777777"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7A50AC" w14:textId="77777777" w:rsid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75D14B" w14:textId="7E8B1F47" w:rsidR="005C0066" w:rsidRDefault="005C0066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3BE57F" w14:textId="26E018F9" w:rsidR="006B3032" w:rsidRDefault="006B3032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2AC825" w14:textId="77777777" w:rsidR="006B3032" w:rsidRDefault="006B3032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EAF900" w14:textId="77777777" w:rsidR="005C0066" w:rsidRPr="00DB11AC" w:rsidRDefault="005C0066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F24CF" w14:textId="77777777"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13C855" w14:textId="77777777"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ab/>
        <w:t>КАЛЕНДАРНО - ТЕМАТИЧЕСКОЕ ПЛАНИРОВАНИЕ</w:t>
      </w:r>
    </w:p>
    <w:p w14:paraId="6BF92205" w14:textId="77777777"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по курсу внеурочной деятельности </w:t>
      </w:r>
      <w:r w:rsidR="00300856">
        <w:rPr>
          <w:rFonts w:ascii="Times New Roman" w:eastAsia="Times New Roman" w:hAnsi="Times New Roman"/>
          <w:sz w:val="24"/>
          <w:szCs w:val="24"/>
          <w:lang w:eastAsia="ru-RU"/>
        </w:rPr>
        <w:t xml:space="preserve">Музыкальный </w:t>
      </w:r>
      <w:r w:rsidR="00F15B4C">
        <w:rPr>
          <w:rFonts w:ascii="Times New Roman" w:eastAsia="Times New Roman" w:hAnsi="Times New Roman"/>
          <w:sz w:val="24"/>
          <w:szCs w:val="24"/>
          <w:lang w:eastAsia="ru-RU"/>
        </w:rPr>
        <w:t xml:space="preserve">театр </w:t>
      </w:r>
      <w:r w:rsidR="00F15B4C" w:rsidRPr="00DB11A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00856">
        <w:rPr>
          <w:rFonts w:ascii="Times New Roman" w:eastAsia="Times New Roman" w:hAnsi="Times New Roman"/>
          <w:sz w:val="24"/>
          <w:szCs w:val="24"/>
          <w:lang w:eastAsia="ru-RU"/>
        </w:rPr>
        <w:t>Радуга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4F9AFC0C" w14:textId="77777777" w:rsidR="005C0066" w:rsidRDefault="005C0066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C4374C" w14:textId="3B79DD2B"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реализации: </w:t>
      </w:r>
      <w:r w:rsidR="001C060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C414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C0603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5C4142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14:paraId="0D8A1769" w14:textId="77777777"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разработано в соответствии с  рабочей программой по курсу внеурочной деятельности, </w:t>
      </w:r>
    </w:p>
    <w:p w14:paraId="05B0BE7C" w14:textId="77777777" w:rsidR="00DB11AC" w:rsidRPr="00DB11AC" w:rsidRDefault="00F15B4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утвержденной приказом</w:t>
      </w:r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МОБУ ООШ № </w:t>
      </w:r>
      <w:smartTag w:uri="urn:schemas-microsoft-com:office:smarttags" w:element="metricconverter">
        <w:smartTagPr>
          <w:attr w:name="ProductID" w:val="3 г"/>
        </w:smartTagPr>
        <w:r w:rsidR="00DB11AC" w:rsidRPr="00DB11AC">
          <w:rPr>
            <w:rFonts w:ascii="Times New Roman" w:eastAsia="Times New Roman" w:hAnsi="Times New Roman"/>
            <w:sz w:val="24"/>
            <w:szCs w:val="24"/>
            <w:lang w:eastAsia="ru-RU"/>
          </w:rPr>
          <w:t>3 г</w:t>
        </w:r>
      </w:smartTag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. Благовещенска от ___________№ ___ </w:t>
      </w:r>
    </w:p>
    <w:p w14:paraId="68885C62" w14:textId="77777777"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4D046D" w14:textId="77777777"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Зеленцова Татьяна Викторовна</w:t>
      </w:r>
    </w:p>
    <w:p w14:paraId="6FAFA7DB" w14:textId="77777777" w:rsidR="00DB11AC" w:rsidRPr="00DB11AC" w:rsidRDefault="00DB11AC" w:rsidP="00DB11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40C769BB" w14:textId="77777777" w:rsidR="00DB11AC" w:rsidRPr="00DB11AC" w:rsidRDefault="00DB11AC" w:rsidP="00DB11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D2FF770" w14:textId="77777777" w:rsid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34489E" w14:textId="77777777" w:rsidR="005C0066" w:rsidRDefault="005C0066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D2D9CD" w14:textId="4A4D1C6A" w:rsidR="005C0066" w:rsidRDefault="005C0066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47FAC8" w14:textId="636C9030" w:rsidR="006B3032" w:rsidRDefault="006B30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E470DB" w14:textId="14CA5F39" w:rsidR="006B3032" w:rsidRDefault="006B30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B3C322" w14:textId="3551B662" w:rsidR="006B3032" w:rsidRDefault="006B30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CEAEF0" w14:textId="0619DECB" w:rsidR="006B3032" w:rsidRDefault="006B30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84CEAA" w14:textId="77777777" w:rsidR="006B3032" w:rsidRPr="00DB11AC" w:rsidRDefault="006B30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FA3F72" w14:textId="77777777"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0FE89" w14:textId="696CA29D" w:rsidR="00DB11AC" w:rsidRPr="00DB11AC" w:rsidRDefault="001C0603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C414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6211AD00" w14:textId="77777777"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26D408" w14:textId="77777777"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39BF2F" w14:textId="77777777" w:rsidR="005C0066" w:rsidRDefault="005C0066"/>
    <w:p w14:paraId="4D682572" w14:textId="77777777" w:rsidR="005378F6" w:rsidRPr="005378F6" w:rsidRDefault="005378F6" w:rsidP="005378F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78F6">
        <w:rPr>
          <w:rFonts w:ascii="Times New Roman" w:hAnsi="Times New Roman"/>
          <w:b/>
          <w:bCs/>
          <w:sz w:val="24"/>
          <w:szCs w:val="24"/>
        </w:rPr>
        <w:lastRenderedPageBreak/>
        <w:t xml:space="preserve">Тематическое планирование с указанием количества часов, отводимых на освоения каждой темы </w:t>
      </w:r>
    </w:p>
    <w:p w14:paraId="2F71692C" w14:textId="20FB0AF7" w:rsidR="003B762B" w:rsidRPr="005378F6" w:rsidRDefault="001C0603" w:rsidP="000D432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</w:t>
      </w:r>
      <w:r w:rsidR="005C4142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5C4142">
        <w:rPr>
          <w:rFonts w:ascii="Times New Roman" w:hAnsi="Times New Roman"/>
          <w:b/>
          <w:bCs/>
          <w:sz w:val="24"/>
          <w:szCs w:val="24"/>
        </w:rPr>
        <w:t>21</w:t>
      </w:r>
      <w:r w:rsidR="005378F6" w:rsidRPr="005378F6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3"/>
        <w:gridCol w:w="1704"/>
        <w:gridCol w:w="8360"/>
        <w:gridCol w:w="2268"/>
      </w:tblGrid>
      <w:tr w:rsidR="0075777E" w:rsidRPr="00DF6A55" w14:paraId="28BA8397" w14:textId="77777777" w:rsidTr="003B762B">
        <w:trPr>
          <w:trHeight w:val="716"/>
        </w:trPr>
        <w:tc>
          <w:tcPr>
            <w:tcW w:w="1135" w:type="dxa"/>
          </w:tcPr>
          <w:p w14:paraId="2CDC7FE6" w14:textId="77777777" w:rsidR="0075777E" w:rsidRPr="00DF6A55" w:rsidRDefault="0075777E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843" w:type="dxa"/>
          </w:tcPr>
          <w:p w14:paraId="222355E6" w14:textId="77777777" w:rsidR="0075777E" w:rsidRPr="00DF6A55" w:rsidRDefault="0075777E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Планируемая             дата проведения</w:t>
            </w:r>
          </w:p>
        </w:tc>
        <w:tc>
          <w:tcPr>
            <w:tcW w:w="1704" w:type="dxa"/>
          </w:tcPr>
          <w:p w14:paraId="40A32D00" w14:textId="77777777" w:rsidR="0075777E" w:rsidRPr="00DF6A55" w:rsidRDefault="0075777E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Фактическая дата проведения</w:t>
            </w:r>
          </w:p>
        </w:tc>
        <w:tc>
          <w:tcPr>
            <w:tcW w:w="8360" w:type="dxa"/>
          </w:tcPr>
          <w:p w14:paraId="4F0227AD" w14:textId="77777777" w:rsidR="0075777E" w:rsidRPr="00DF6A55" w:rsidRDefault="0075777E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 xml:space="preserve">Тема внеурочного занятия  с указанием </w:t>
            </w:r>
          </w:p>
          <w:p w14:paraId="20B8E70D" w14:textId="77777777" w:rsidR="0075777E" w:rsidRPr="00DF6A55" w:rsidRDefault="0075777E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этнокультурных особенностей Республики Башкортостан</w:t>
            </w:r>
          </w:p>
        </w:tc>
        <w:tc>
          <w:tcPr>
            <w:tcW w:w="2268" w:type="dxa"/>
          </w:tcPr>
          <w:p w14:paraId="708490F9" w14:textId="77777777" w:rsidR="0075777E" w:rsidRPr="00DF6A55" w:rsidRDefault="0075777E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B1696" w:rsidRPr="00DF6A55" w14:paraId="29560FBA" w14:textId="77777777" w:rsidTr="00BB1696">
        <w:trPr>
          <w:trHeight w:val="291"/>
        </w:trPr>
        <w:tc>
          <w:tcPr>
            <w:tcW w:w="1135" w:type="dxa"/>
          </w:tcPr>
          <w:p w14:paraId="1656F753" w14:textId="77777777" w:rsidR="00BB1696" w:rsidRPr="00DF6A55" w:rsidRDefault="00BB1696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5AD8DC" w14:textId="77777777" w:rsidR="00BB1696" w:rsidRPr="00DF6A55" w:rsidRDefault="00BB1696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353E421F" w14:textId="77777777" w:rsidR="00BB1696" w:rsidRPr="00DF6A55" w:rsidRDefault="00BB1696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307B5CB4" w14:textId="77777777" w:rsidR="00BB1696" w:rsidRPr="00DF6A55" w:rsidRDefault="00202364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2268" w:type="dxa"/>
          </w:tcPr>
          <w:p w14:paraId="07A03D23" w14:textId="77777777" w:rsidR="00BB1696" w:rsidRPr="00DF6A55" w:rsidRDefault="00BB1696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77E" w:rsidRPr="00DF6A55" w14:paraId="65862E30" w14:textId="77777777" w:rsidTr="003B762B">
        <w:trPr>
          <w:trHeight w:val="148"/>
        </w:trPr>
        <w:tc>
          <w:tcPr>
            <w:tcW w:w="1135" w:type="dxa"/>
          </w:tcPr>
          <w:p w14:paraId="65A62C42" w14:textId="71DC6C61" w:rsidR="0075777E" w:rsidRPr="005E5A2E" w:rsidRDefault="0075777E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3FCD5B" w14:textId="25919FE7" w:rsidR="0075777E" w:rsidRDefault="005E5A2E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 </w:t>
            </w:r>
          </w:p>
          <w:p w14:paraId="32FCCA13" w14:textId="7B86D44A" w:rsidR="005E5A2E" w:rsidRPr="006C6BD2" w:rsidRDefault="005E5A2E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26E11C89" w14:textId="77777777" w:rsidR="0075777E" w:rsidRPr="006C6BD2" w:rsidRDefault="0075777E" w:rsidP="003B7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2510813F" w14:textId="77777777" w:rsidR="00300856" w:rsidRPr="00300856" w:rsidRDefault="00300856" w:rsidP="0030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56">
              <w:rPr>
                <w:rFonts w:ascii="Times New Roman" w:hAnsi="Times New Roman"/>
                <w:sz w:val="24"/>
                <w:szCs w:val="24"/>
              </w:rPr>
              <w:t>Знакомство с основными разделами и темами программы, режимом работы коллектива, правилами поведения в кабинете.</w:t>
            </w:r>
          </w:p>
          <w:p w14:paraId="053B20B0" w14:textId="77777777" w:rsidR="004110D7" w:rsidRPr="006C6BD2" w:rsidRDefault="00300856" w:rsidP="0030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56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2268" w:type="dxa"/>
          </w:tcPr>
          <w:p w14:paraId="4861A866" w14:textId="4CFCE81C" w:rsidR="0075777E" w:rsidRPr="000656FC" w:rsidRDefault="005E5A2E" w:rsidP="00D50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0D432C" w:rsidRPr="00DF6A55" w14:paraId="05514F69" w14:textId="77777777" w:rsidTr="003B762B">
        <w:trPr>
          <w:trHeight w:val="148"/>
        </w:trPr>
        <w:tc>
          <w:tcPr>
            <w:tcW w:w="1135" w:type="dxa"/>
          </w:tcPr>
          <w:p w14:paraId="67A6DF2C" w14:textId="77777777" w:rsidR="000D432C" w:rsidRPr="005E5A2E" w:rsidRDefault="000D432C" w:rsidP="005E5A2E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CC7EDE" w14:textId="77777777" w:rsidR="000D432C" w:rsidRPr="006C6BD2" w:rsidRDefault="000D432C" w:rsidP="000D43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B2BC2FF" w14:textId="77777777" w:rsidR="000D432C" w:rsidRPr="006C6BD2" w:rsidRDefault="000D432C" w:rsidP="000D4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68E47AE3" w14:textId="77777777" w:rsidR="000D432C" w:rsidRPr="000D432C" w:rsidRDefault="00E71AC1" w:rsidP="000D4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Азбука театра</w:t>
            </w:r>
          </w:p>
        </w:tc>
        <w:tc>
          <w:tcPr>
            <w:tcW w:w="2268" w:type="dxa"/>
          </w:tcPr>
          <w:p w14:paraId="204B56E5" w14:textId="77777777" w:rsidR="000D432C" w:rsidRPr="000656FC" w:rsidRDefault="000D432C" w:rsidP="000D43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2C" w:rsidRPr="00DF6A55" w14:paraId="598C1534" w14:textId="77777777" w:rsidTr="003B762B">
        <w:trPr>
          <w:trHeight w:val="148"/>
        </w:trPr>
        <w:tc>
          <w:tcPr>
            <w:tcW w:w="1135" w:type="dxa"/>
          </w:tcPr>
          <w:p w14:paraId="1B6015CF" w14:textId="41274774" w:rsidR="000D432C" w:rsidRPr="005E5A2E" w:rsidRDefault="000D432C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751461" w14:textId="284127DE" w:rsidR="000D432C" w:rsidRDefault="005E5A2E" w:rsidP="000D43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5031758C" w14:textId="07EF1F0C" w:rsidR="005E5A2E" w:rsidRPr="006C6BD2" w:rsidRDefault="005E5A2E" w:rsidP="000D43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1477636A" w14:textId="77777777" w:rsidR="000D432C" w:rsidRPr="006C6BD2" w:rsidRDefault="000D432C" w:rsidP="000D4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4D57B40A" w14:textId="77777777" w:rsidR="000D432C" w:rsidRDefault="000D432C" w:rsidP="000D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32C">
              <w:rPr>
                <w:rFonts w:ascii="Times New Roman" w:hAnsi="Times New Roman"/>
                <w:sz w:val="24"/>
                <w:szCs w:val="24"/>
              </w:rPr>
              <w:t>История музыкального театра.</w:t>
            </w:r>
          </w:p>
          <w:p w14:paraId="432D8E08" w14:textId="38A2BAA0" w:rsidR="005C4142" w:rsidRPr="006C6BD2" w:rsidRDefault="005C4142" w:rsidP="000D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партий с солистами</w:t>
            </w:r>
          </w:p>
        </w:tc>
        <w:tc>
          <w:tcPr>
            <w:tcW w:w="2268" w:type="dxa"/>
          </w:tcPr>
          <w:p w14:paraId="45AEAF68" w14:textId="37CFE08F" w:rsidR="000D432C" w:rsidRPr="000656FC" w:rsidRDefault="005E5A2E" w:rsidP="000D43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7CA1F047" w14:textId="77777777" w:rsidTr="003B762B">
        <w:trPr>
          <w:trHeight w:val="148"/>
        </w:trPr>
        <w:tc>
          <w:tcPr>
            <w:tcW w:w="1135" w:type="dxa"/>
          </w:tcPr>
          <w:p w14:paraId="6E163F5C" w14:textId="0FC1D8EC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F63046" w14:textId="66A33E2C" w:rsidR="005C4142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66899399" w14:textId="3305FE07" w:rsidR="005E5A2E" w:rsidRPr="006C6BD2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46F03311" w14:textId="77777777" w:rsidR="005C4142" w:rsidRPr="006C6BD2" w:rsidRDefault="005C4142" w:rsidP="005C41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46A7D27A" w14:textId="77777777" w:rsidR="005C414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1B01F3">
              <w:rPr>
                <w:rFonts w:ascii="Times New Roman" w:hAnsi="Times New Roman"/>
                <w:color w:val="191919"/>
                <w:sz w:val="24"/>
                <w:szCs w:val="24"/>
              </w:rPr>
              <w:t>Волшебный свет рампы.</w:t>
            </w:r>
          </w:p>
          <w:p w14:paraId="07E3EEE4" w14:textId="180E6BDA" w:rsidR="005C4142" w:rsidRPr="006C6BD2" w:rsidRDefault="005C4142" w:rsidP="005C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чистотой интонации.</w:t>
            </w:r>
          </w:p>
        </w:tc>
        <w:tc>
          <w:tcPr>
            <w:tcW w:w="2268" w:type="dxa"/>
          </w:tcPr>
          <w:p w14:paraId="4E5060E4" w14:textId="3CE69E59" w:rsidR="005C4142" w:rsidRPr="000656FC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70083658" w14:textId="77777777" w:rsidTr="00B97C8E">
        <w:trPr>
          <w:trHeight w:val="332"/>
        </w:trPr>
        <w:tc>
          <w:tcPr>
            <w:tcW w:w="1135" w:type="dxa"/>
          </w:tcPr>
          <w:p w14:paraId="6B8BD1BF" w14:textId="43737A81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2E4EE1" w14:textId="1F95059D" w:rsidR="005C4142" w:rsidRDefault="005E5A2E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6DFA7343" w14:textId="698F2186" w:rsidR="005E5A2E" w:rsidRPr="006C6BD2" w:rsidRDefault="005E5A2E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3C24BA51" w14:textId="77777777" w:rsidR="005C4142" w:rsidRPr="006C6BD2" w:rsidRDefault="005C4142" w:rsidP="005C41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166D8410" w14:textId="77777777" w:rsidR="005C4142" w:rsidRDefault="005C4142" w:rsidP="005C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за кулисы.</w:t>
            </w:r>
          </w:p>
          <w:p w14:paraId="680C7B55" w14:textId="3B0FF7CB" w:rsidR="005C4142" w:rsidRPr="006C6BD2" w:rsidRDefault="005C4142" w:rsidP="005C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дыханием.</w:t>
            </w:r>
          </w:p>
        </w:tc>
        <w:tc>
          <w:tcPr>
            <w:tcW w:w="2268" w:type="dxa"/>
          </w:tcPr>
          <w:p w14:paraId="41E457C7" w14:textId="76559259" w:rsidR="005C4142" w:rsidRPr="000656FC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3E3126B5" w14:textId="77777777" w:rsidTr="003B762B">
        <w:trPr>
          <w:trHeight w:val="198"/>
        </w:trPr>
        <w:tc>
          <w:tcPr>
            <w:tcW w:w="1135" w:type="dxa"/>
          </w:tcPr>
          <w:p w14:paraId="0619D1FF" w14:textId="76D708AD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E1D3F5" w14:textId="33051388" w:rsidR="005C4142" w:rsidRDefault="005E5A2E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2799D936" w14:textId="3EB2B9CF" w:rsidR="005E5A2E" w:rsidRPr="006C6BD2" w:rsidRDefault="005E5A2E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542EC196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54AA7272" w14:textId="77777777" w:rsidR="005C414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32C">
              <w:rPr>
                <w:rFonts w:ascii="Times New Roman" w:hAnsi="Times New Roman"/>
                <w:sz w:val="24"/>
                <w:szCs w:val="24"/>
              </w:rPr>
              <w:t>Театр в лицах: великие режиссеры и актеры.</w:t>
            </w:r>
          </w:p>
          <w:p w14:paraId="20C57096" w14:textId="45B96CB3" w:rsidR="005C4142" w:rsidRPr="006C6BD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дикцией.</w:t>
            </w:r>
          </w:p>
        </w:tc>
        <w:tc>
          <w:tcPr>
            <w:tcW w:w="2268" w:type="dxa"/>
          </w:tcPr>
          <w:p w14:paraId="517CDCD8" w14:textId="4BDC4E40" w:rsidR="005C4142" w:rsidRPr="000656FC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630F191B" w14:textId="77777777" w:rsidTr="007752DE">
        <w:trPr>
          <w:trHeight w:val="347"/>
        </w:trPr>
        <w:tc>
          <w:tcPr>
            <w:tcW w:w="1135" w:type="dxa"/>
          </w:tcPr>
          <w:p w14:paraId="7EA6B83B" w14:textId="77777777" w:rsidR="005C4142" w:rsidRPr="005E5A2E" w:rsidRDefault="005C4142" w:rsidP="005E5A2E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F69E67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C27AFB4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198C87E0" w14:textId="77777777" w:rsidR="005C4142" w:rsidRPr="000D432C" w:rsidRDefault="005C4142" w:rsidP="005C414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Музыкальная грамота</w:t>
            </w:r>
          </w:p>
        </w:tc>
        <w:tc>
          <w:tcPr>
            <w:tcW w:w="2268" w:type="dxa"/>
          </w:tcPr>
          <w:p w14:paraId="3F455D0A" w14:textId="77777777" w:rsidR="005C4142" w:rsidRDefault="005C4142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142" w:rsidRPr="00DF6A55" w14:paraId="600AE2C1" w14:textId="77777777" w:rsidTr="003B762B">
        <w:trPr>
          <w:trHeight w:val="198"/>
        </w:trPr>
        <w:tc>
          <w:tcPr>
            <w:tcW w:w="1135" w:type="dxa"/>
          </w:tcPr>
          <w:p w14:paraId="5542FDCB" w14:textId="44BFA0AF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0F3E8C" w14:textId="5DF46D7B" w:rsidR="005C4142" w:rsidRPr="006C6BD2" w:rsidRDefault="005E5A2E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</w:t>
            </w:r>
            <w:r w:rsidR="00387941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11DF469F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4A011C24" w14:textId="77777777" w:rsidR="005C414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32C">
              <w:rPr>
                <w:rFonts w:ascii="Times New Roman" w:hAnsi="Times New Roman"/>
                <w:sz w:val="24"/>
                <w:szCs w:val="24"/>
              </w:rPr>
              <w:t>Основные музыкальные понятия, термины.</w:t>
            </w:r>
          </w:p>
          <w:p w14:paraId="3DA4F95C" w14:textId="2D7332CD" w:rsidR="005C4142" w:rsidRPr="006C6BD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артикуляцией</w:t>
            </w:r>
          </w:p>
        </w:tc>
        <w:tc>
          <w:tcPr>
            <w:tcW w:w="2268" w:type="dxa"/>
          </w:tcPr>
          <w:p w14:paraId="7CFF0FB7" w14:textId="5DB2D912" w:rsidR="005C4142" w:rsidRPr="000656FC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6E1D14AA" w14:textId="77777777" w:rsidTr="003B762B">
        <w:trPr>
          <w:trHeight w:val="198"/>
        </w:trPr>
        <w:tc>
          <w:tcPr>
            <w:tcW w:w="1135" w:type="dxa"/>
          </w:tcPr>
          <w:p w14:paraId="671460F8" w14:textId="77777777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368AF4" w14:textId="64CB046C" w:rsidR="005C414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13D8F252" w14:textId="43696E21" w:rsidR="00387941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04D500AB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7934AEE8" w14:textId="77777777" w:rsidR="005C414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Интонации и образы звука.</w:t>
            </w:r>
          </w:p>
          <w:p w14:paraId="7A876188" w14:textId="302CBB75" w:rsidR="005C4142" w:rsidRPr="000D432C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6B58E33" w14:textId="313E6FFE" w:rsidR="005C4142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12AB6659" w14:textId="77777777" w:rsidTr="003B762B">
        <w:trPr>
          <w:trHeight w:val="198"/>
        </w:trPr>
        <w:tc>
          <w:tcPr>
            <w:tcW w:w="1135" w:type="dxa"/>
          </w:tcPr>
          <w:p w14:paraId="202680AC" w14:textId="77777777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22FB50" w14:textId="5E1C7DE3" w:rsidR="005C414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23.10.20 – 8 Б  </w:t>
            </w:r>
          </w:p>
        </w:tc>
        <w:tc>
          <w:tcPr>
            <w:tcW w:w="1704" w:type="dxa"/>
          </w:tcPr>
          <w:p w14:paraId="590FE1B6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5152DF0E" w14:textId="15EBE3CC" w:rsidR="005C4142" w:rsidRPr="000D432C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 в музыке и движении.</w:t>
            </w:r>
          </w:p>
        </w:tc>
        <w:tc>
          <w:tcPr>
            <w:tcW w:w="2268" w:type="dxa"/>
          </w:tcPr>
          <w:p w14:paraId="7343FF70" w14:textId="435B1EB1" w:rsidR="005C4142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353DD201" w14:textId="77777777" w:rsidTr="003B762B">
        <w:trPr>
          <w:trHeight w:val="198"/>
        </w:trPr>
        <w:tc>
          <w:tcPr>
            <w:tcW w:w="1135" w:type="dxa"/>
          </w:tcPr>
          <w:p w14:paraId="06F324BB" w14:textId="77777777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1E08F8" w14:textId="5B759007" w:rsidR="005C414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38D4BFEC" w14:textId="25FBAEB0" w:rsidR="00387941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54D39E18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5564E4FF" w14:textId="06A2282C" w:rsidR="005C4142" w:rsidRPr="000D432C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характером исполнения.</w:t>
            </w:r>
          </w:p>
        </w:tc>
        <w:tc>
          <w:tcPr>
            <w:tcW w:w="2268" w:type="dxa"/>
          </w:tcPr>
          <w:p w14:paraId="1AB1E228" w14:textId="6007D03C" w:rsidR="005C4142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42DED6AB" w14:textId="77777777" w:rsidTr="007752DE">
        <w:trPr>
          <w:trHeight w:val="413"/>
        </w:trPr>
        <w:tc>
          <w:tcPr>
            <w:tcW w:w="1135" w:type="dxa"/>
          </w:tcPr>
          <w:p w14:paraId="1CA9E8F2" w14:textId="77777777" w:rsidR="005C4142" w:rsidRPr="005E5A2E" w:rsidRDefault="005C4142" w:rsidP="005E5A2E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5A55CB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D9A2A55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2E56D3B3" w14:textId="77777777" w:rsidR="005C4142" w:rsidRPr="000D432C" w:rsidRDefault="005C4142" w:rsidP="005C414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Вокальная подготовка</w:t>
            </w:r>
          </w:p>
        </w:tc>
        <w:tc>
          <w:tcPr>
            <w:tcW w:w="2268" w:type="dxa"/>
          </w:tcPr>
          <w:p w14:paraId="5404452E" w14:textId="77777777" w:rsidR="005C4142" w:rsidRDefault="005C4142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142" w:rsidRPr="00DF6A55" w14:paraId="192C2BB1" w14:textId="77777777" w:rsidTr="003B762B">
        <w:trPr>
          <w:trHeight w:val="198"/>
        </w:trPr>
        <w:tc>
          <w:tcPr>
            <w:tcW w:w="1135" w:type="dxa"/>
          </w:tcPr>
          <w:p w14:paraId="79DE399B" w14:textId="16B87213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B5B403" w14:textId="482352DB" w:rsidR="005C414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5D54E731" w14:textId="054AE9E5" w:rsidR="00387941" w:rsidRPr="006C6BD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1D36349F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3A48B137" w14:textId="77777777" w:rsidR="005C414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Вокальная партия.</w:t>
            </w:r>
          </w:p>
          <w:p w14:paraId="438D67DE" w14:textId="13FC0B5A" w:rsidR="005C4142" w:rsidRPr="006C6BD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ансамблевых сцен.</w:t>
            </w:r>
          </w:p>
        </w:tc>
        <w:tc>
          <w:tcPr>
            <w:tcW w:w="2268" w:type="dxa"/>
          </w:tcPr>
          <w:p w14:paraId="22D67AA7" w14:textId="19B547B7" w:rsidR="005C4142" w:rsidRPr="000656FC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1F5748E3" w14:textId="77777777" w:rsidTr="00B97C8E">
        <w:trPr>
          <w:trHeight w:val="214"/>
        </w:trPr>
        <w:tc>
          <w:tcPr>
            <w:tcW w:w="1135" w:type="dxa"/>
          </w:tcPr>
          <w:p w14:paraId="4E94E2AB" w14:textId="4F8798C8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484899" w14:textId="0E2E6E22" w:rsidR="005C414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40C88AE5" w14:textId="408339BD" w:rsidR="00387941" w:rsidRPr="006C6BD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688545AF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5BCF4A40" w14:textId="78E33152" w:rsidR="005C4142" w:rsidRPr="006C6BD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чистотой интонации.</w:t>
            </w:r>
          </w:p>
        </w:tc>
        <w:tc>
          <w:tcPr>
            <w:tcW w:w="2268" w:type="dxa"/>
          </w:tcPr>
          <w:p w14:paraId="3A6066DF" w14:textId="5A8D0208" w:rsidR="005C4142" w:rsidRPr="000656FC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002B2ABD" w14:textId="77777777" w:rsidTr="00B97C8E">
        <w:trPr>
          <w:trHeight w:val="214"/>
        </w:trPr>
        <w:tc>
          <w:tcPr>
            <w:tcW w:w="1135" w:type="dxa"/>
          </w:tcPr>
          <w:p w14:paraId="7293F811" w14:textId="48D923B2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288368" w14:textId="2643C846" w:rsidR="005C414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31A08895" w14:textId="416E536C" w:rsidR="00387941" w:rsidRPr="006C6BD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30.11.20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76A47EE3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2EE9A48F" w14:textId="77777777" w:rsidR="005C414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Вокально-хоровые навыки.</w:t>
            </w:r>
          </w:p>
          <w:p w14:paraId="1FA4C49A" w14:textId="545ACEAD" w:rsidR="002472A1" w:rsidRPr="005C4142" w:rsidRDefault="002472A1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над дыханием.</w:t>
            </w:r>
          </w:p>
        </w:tc>
        <w:tc>
          <w:tcPr>
            <w:tcW w:w="2268" w:type="dxa"/>
          </w:tcPr>
          <w:p w14:paraId="0F16FE6C" w14:textId="6E93E2D7" w:rsidR="005C4142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ч.</w:t>
            </w:r>
          </w:p>
        </w:tc>
      </w:tr>
      <w:tr w:rsidR="005C4142" w:rsidRPr="00DF6A55" w14:paraId="5ED9B369" w14:textId="77777777" w:rsidTr="00B97C8E">
        <w:trPr>
          <w:trHeight w:val="214"/>
        </w:trPr>
        <w:tc>
          <w:tcPr>
            <w:tcW w:w="1135" w:type="dxa"/>
          </w:tcPr>
          <w:p w14:paraId="13133C4D" w14:textId="77CF8BB5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E2D7D3" w14:textId="1166E892" w:rsidR="005C414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63FD0CD2" w14:textId="3D31FAC6" w:rsidR="00387941" w:rsidRPr="006C6BD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7DE1BAFE" w14:textId="77777777" w:rsidR="005C4142" w:rsidRPr="006C6BD2" w:rsidRDefault="005C4142" w:rsidP="005C4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57CFAB77" w14:textId="533CCB09" w:rsidR="005C4142" w:rsidRPr="006C6BD2" w:rsidRDefault="002472A1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4F1E48C" w14:textId="3A724E90" w:rsidR="005C4142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4002B1B4" w14:textId="77777777" w:rsidTr="003B762B">
        <w:trPr>
          <w:trHeight w:val="198"/>
        </w:trPr>
        <w:tc>
          <w:tcPr>
            <w:tcW w:w="1135" w:type="dxa"/>
          </w:tcPr>
          <w:p w14:paraId="60C4BA34" w14:textId="6F47FF6F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041016" w14:textId="33F4D2ED" w:rsidR="005C414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76284EC7" w14:textId="2B60D757" w:rsidR="00387941" w:rsidRPr="006C6BD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03632C19" w14:textId="77777777" w:rsidR="005C4142" w:rsidRPr="006C6BD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10E8CF1D" w14:textId="77777777" w:rsidR="005C4142" w:rsidRDefault="005C4142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Единство пения и сценического движения.</w:t>
            </w:r>
          </w:p>
          <w:p w14:paraId="0E9F5BAE" w14:textId="3BD6A230" w:rsidR="002472A1" w:rsidRPr="005C4142" w:rsidRDefault="002472A1" w:rsidP="005C41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артикуляцией.</w:t>
            </w:r>
          </w:p>
        </w:tc>
        <w:tc>
          <w:tcPr>
            <w:tcW w:w="2268" w:type="dxa"/>
          </w:tcPr>
          <w:p w14:paraId="128CD637" w14:textId="4E3CB8E9" w:rsidR="005C4142" w:rsidRPr="000656FC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6ADCBF4E" w14:textId="77777777" w:rsidTr="003B762B">
        <w:trPr>
          <w:trHeight w:val="198"/>
        </w:trPr>
        <w:tc>
          <w:tcPr>
            <w:tcW w:w="1135" w:type="dxa"/>
          </w:tcPr>
          <w:p w14:paraId="4268294C" w14:textId="2042BA3E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D22560" w14:textId="524C962E" w:rsidR="005C414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31051975" w14:textId="2D8D9383" w:rsidR="00387941" w:rsidRPr="006C6BD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2BAE76F8" w14:textId="77777777" w:rsidR="005C4142" w:rsidRPr="006C6BD2" w:rsidRDefault="005C4142" w:rsidP="005C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5F16DD49" w14:textId="1056235A" w:rsidR="005C4142" w:rsidRDefault="002472A1" w:rsidP="005C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ритмическим ансамблем.</w:t>
            </w:r>
          </w:p>
        </w:tc>
        <w:tc>
          <w:tcPr>
            <w:tcW w:w="2268" w:type="dxa"/>
          </w:tcPr>
          <w:p w14:paraId="0B342785" w14:textId="0A8EB13E" w:rsidR="005C4142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C4142" w:rsidRPr="00DF6A55" w14:paraId="0A765EF1" w14:textId="77777777" w:rsidTr="003B762B">
        <w:trPr>
          <w:trHeight w:val="198"/>
        </w:trPr>
        <w:tc>
          <w:tcPr>
            <w:tcW w:w="1135" w:type="dxa"/>
          </w:tcPr>
          <w:p w14:paraId="31A3F0B3" w14:textId="18118C86" w:rsidR="005C4142" w:rsidRPr="005E5A2E" w:rsidRDefault="005C4142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5F2BAD" w14:textId="5F2A3282" w:rsidR="005C414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7955C316" w14:textId="6A327A60" w:rsidR="00387941" w:rsidRPr="006C6BD2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6A2A2ECE" w14:textId="77777777" w:rsidR="005C4142" w:rsidRDefault="005C4142" w:rsidP="005C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600CAAB2" w14:textId="77777777" w:rsidR="005C4142" w:rsidRDefault="005C4142" w:rsidP="005C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Мимика артиста, как часть залога успеха.</w:t>
            </w:r>
          </w:p>
          <w:p w14:paraId="6F5292F0" w14:textId="247E6889" w:rsidR="002472A1" w:rsidRDefault="002472A1" w:rsidP="005C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9EE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динамическим </w:t>
            </w:r>
            <w:r w:rsidRPr="007839EE">
              <w:rPr>
                <w:rFonts w:ascii="Times New Roman" w:hAnsi="Times New Roman"/>
                <w:sz w:val="24"/>
                <w:szCs w:val="24"/>
              </w:rPr>
              <w:t>ансамблем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DDBF5ED" w14:textId="1F324EE6" w:rsidR="005C4142" w:rsidRPr="000656FC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5E5A2E" w:rsidRPr="00DF6A55" w14:paraId="667B5F46" w14:textId="77777777" w:rsidTr="003B762B">
        <w:trPr>
          <w:trHeight w:val="198"/>
        </w:trPr>
        <w:tc>
          <w:tcPr>
            <w:tcW w:w="1135" w:type="dxa"/>
          </w:tcPr>
          <w:p w14:paraId="06A78E32" w14:textId="77777777" w:rsidR="005E5A2E" w:rsidRPr="005E5A2E" w:rsidRDefault="005E5A2E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D8E99F" w14:textId="70E09039" w:rsidR="005E5A2E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6506BA60" w14:textId="0159B99D" w:rsidR="00387941" w:rsidRDefault="00387941" w:rsidP="005C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4E28E724" w14:textId="77777777" w:rsidR="005E5A2E" w:rsidRDefault="005E5A2E" w:rsidP="005C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123829FF" w14:textId="1B89D05A" w:rsidR="005E5A2E" w:rsidRDefault="005E5A2E" w:rsidP="005C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выразительностью ансамблевых сцен.</w:t>
            </w:r>
          </w:p>
        </w:tc>
        <w:tc>
          <w:tcPr>
            <w:tcW w:w="2268" w:type="dxa"/>
          </w:tcPr>
          <w:p w14:paraId="0FAFCDEB" w14:textId="79BBACD1" w:rsidR="005E5A2E" w:rsidRDefault="005E5A2E" w:rsidP="005C4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130F6DAF" w14:textId="77777777" w:rsidTr="003B762B">
        <w:trPr>
          <w:trHeight w:val="198"/>
        </w:trPr>
        <w:tc>
          <w:tcPr>
            <w:tcW w:w="1135" w:type="dxa"/>
          </w:tcPr>
          <w:p w14:paraId="04CAC12E" w14:textId="77777777" w:rsidR="002472A1" w:rsidRPr="005E5A2E" w:rsidRDefault="002472A1" w:rsidP="005E5A2E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61A214" w14:textId="77777777" w:rsidR="002472A1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993C516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44FCC584" w14:textId="0ED3501B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268" w:type="dxa"/>
          </w:tcPr>
          <w:p w14:paraId="303241B4" w14:textId="77777777" w:rsidR="002472A1" w:rsidRDefault="002472A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A1" w:rsidRPr="00DF6A55" w14:paraId="637EA3BF" w14:textId="77777777" w:rsidTr="003B762B">
        <w:trPr>
          <w:trHeight w:val="198"/>
        </w:trPr>
        <w:tc>
          <w:tcPr>
            <w:tcW w:w="1135" w:type="dxa"/>
          </w:tcPr>
          <w:p w14:paraId="1F4A5F7E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2F1AEE" w14:textId="7209C33B" w:rsidR="002472A1" w:rsidRDefault="0038794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033E3ADF" w14:textId="338145A6" w:rsidR="00387941" w:rsidRDefault="0038794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0565252D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144FF09E" w14:textId="110ACFC2" w:rsidR="002472A1" w:rsidRPr="005E5A2E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Сценический этюд.</w:t>
            </w:r>
          </w:p>
        </w:tc>
        <w:tc>
          <w:tcPr>
            <w:tcW w:w="2268" w:type="dxa"/>
          </w:tcPr>
          <w:p w14:paraId="59CE8985" w14:textId="680989F2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5C51AA9C" w14:textId="77777777" w:rsidTr="003B762B">
        <w:trPr>
          <w:trHeight w:val="198"/>
        </w:trPr>
        <w:tc>
          <w:tcPr>
            <w:tcW w:w="1135" w:type="dxa"/>
          </w:tcPr>
          <w:p w14:paraId="62BEB4B0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EBBDAB" w14:textId="7B939741" w:rsidR="002472A1" w:rsidRDefault="0038794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4926B9E0" w14:textId="77C74A7B" w:rsidR="00387941" w:rsidRDefault="0038794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6DB59C77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6F7D4BC9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сценодвижения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40761E" w14:textId="056E3F95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массовых (хоровых) сцен.</w:t>
            </w:r>
          </w:p>
        </w:tc>
        <w:tc>
          <w:tcPr>
            <w:tcW w:w="2268" w:type="dxa"/>
          </w:tcPr>
          <w:p w14:paraId="23004487" w14:textId="50FDF230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72751E52" w14:textId="77777777" w:rsidTr="003B762B">
        <w:trPr>
          <w:trHeight w:val="198"/>
        </w:trPr>
        <w:tc>
          <w:tcPr>
            <w:tcW w:w="1135" w:type="dxa"/>
          </w:tcPr>
          <w:p w14:paraId="273FAC48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49EC35" w14:textId="681E9D4F" w:rsidR="002472A1" w:rsidRDefault="0038794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50C10E03" w14:textId="6CCFB7B3" w:rsidR="00387941" w:rsidRDefault="0038794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19436A59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5347AA7D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Мимика лица.</w:t>
            </w:r>
          </w:p>
          <w:p w14:paraId="4A53A954" w14:textId="70514C31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чистотой интонации.</w:t>
            </w:r>
          </w:p>
        </w:tc>
        <w:tc>
          <w:tcPr>
            <w:tcW w:w="2268" w:type="dxa"/>
          </w:tcPr>
          <w:p w14:paraId="0693E2EC" w14:textId="3940FD25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4162812D" w14:textId="77777777" w:rsidTr="003B762B">
        <w:trPr>
          <w:trHeight w:val="198"/>
        </w:trPr>
        <w:tc>
          <w:tcPr>
            <w:tcW w:w="1135" w:type="dxa"/>
          </w:tcPr>
          <w:p w14:paraId="69F73C89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25F295" w14:textId="7985D3E9" w:rsidR="002472A1" w:rsidRDefault="0038794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4CDA4057" w14:textId="39EDA495" w:rsidR="00387941" w:rsidRDefault="0038794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6BE32B03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5F0A20C4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Пантомима и пластика.</w:t>
            </w:r>
          </w:p>
          <w:p w14:paraId="04F5F107" w14:textId="3555D34F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дыханием.</w:t>
            </w:r>
          </w:p>
        </w:tc>
        <w:tc>
          <w:tcPr>
            <w:tcW w:w="2268" w:type="dxa"/>
          </w:tcPr>
          <w:p w14:paraId="6A2C5269" w14:textId="0D3C48E4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39D6D571" w14:textId="77777777" w:rsidTr="003B762B">
        <w:trPr>
          <w:trHeight w:val="198"/>
        </w:trPr>
        <w:tc>
          <w:tcPr>
            <w:tcW w:w="1135" w:type="dxa"/>
          </w:tcPr>
          <w:p w14:paraId="10F9F59E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8EA89A" w14:textId="1E1F8749" w:rsidR="00387941" w:rsidRDefault="0038794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6050731B" w14:textId="0E8FB3B3" w:rsidR="002472A1" w:rsidRDefault="0038794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095CC24E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4696E89A" w14:textId="0090370E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666339D" w14:textId="5CC4FB23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16347AFE" w14:textId="77777777" w:rsidTr="003B762B">
        <w:trPr>
          <w:trHeight w:val="198"/>
        </w:trPr>
        <w:tc>
          <w:tcPr>
            <w:tcW w:w="1135" w:type="dxa"/>
          </w:tcPr>
          <w:p w14:paraId="206DDD58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FB2D18" w14:textId="3A95B5E4" w:rsidR="002472A1" w:rsidRDefault="0015149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31D142A0" w14:textId="441902DD" w:rsidR="00151491" w:rsidRDefault="0015149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43F5BCCE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45590C05" w14:textId="5D22C0DF" w:rsidR="002472A1" w:rsidRP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</w:t>
            </w:r>
            <w:r>
              <w:rPr>
                <w:rFonts w:ascii="Times New Roman" w:hAnsi="Times New Roman"/>
                <w:sz w:val="24"/>
                <w:szCs w:val="24"/>
              </w:rPr>
              <w:t>, артикуляцией</w:t>
            </w:r>
          </w:p>
        </w:tc>
        <w:tc>
          <w:tcPr>
            <w:tcW w:w="2268" w:type="dxa"/>
          </w:tcPr>
          <w:p w14:paraId="042EE5D9" w14:textId="0BE36348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62C807C6" w14:textId="77777777" w:rsidTr="007752DE">
        <w:trPr>
          <w:trHeight w:val="422"/>
        </w:trPr>
        <w:tc>
          <w:tcPr>
            <w:tcW w:w="1135" w:type="dxa"/>
          </w:tcPr>
          <w:p w14:paraId="7A24EEDB" w14:textId="77777777" w:rsidR="002472A1" w:rsidRPr="005E5A2E" w:rsidRDefault="002472A1" w:rsidP="005E5A2E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EC474F" w14:textId="77777777" w:rsidR="002472A1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478965E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14:paraId="212D4095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Художественное чтение</w:t>
            </w:r>
          </w:p>
        </w:tc>
        <w:tc>
          <w:tcPr>
            <w:tcW w:w="2268" w:type="dxa"/>
          </w:tcPr>
          <w:p w14:paraId="601362F4" w14:textId="77777777" w:rsidR="002472A1" w:rsidRDefault="002472A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A1" w:rsidRPr="00DF6A55" w14:paraId="54776F0D" w14:textId="77777777" w:rsidTr="003B762B">
        <w:trPr>
          <w:trHeight w:val="198"/>
        </w:trPr>
        <w:tc>
          <w:tcPr>
            <w:tcW w:w="1135" w:type="dxa"/>
          </w:tcPr>
          <w:p w14:paraId="2EDF2EAB" w14:textId="20DFCEF0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0E13A3" w14:textId="3327FA31" w:rsidR="002472A1" w:rsidRPr="006C6BD2" w:rsidRDefault="0015149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05.03.21 – 8 Б</w:t>
            </w:r>
          </w:p>
        </w:tc>
        <w:tc>
          <w:tcPr>
            <w:tcW w:w="1704" w:type="dxa"/>
          </w:tcPr>
          <w:p w14:paraId="0E1432ED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63420F2B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 на развитие дыхания и свободы речевого аппарата.</w:t>
            </w:r>
          </w:p>
          <w:p w14:paraId="37F2785A" w14:textId="4827CBBF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r w:rsidRPr="00A52337">
              <w:rPr>
                <w:rFonts w:ascii="Times New Roman" w:hAnsi="Times New Roman"/>
                <w:sz w:val="24"/>
                <w:szCs w:val="24"/>
              </w:rPr>
              <w:t>артикуляцией.</w:t>
            </w:r>
          </w:p>
        </w:tc>
        <w:tc>
          <w:tcPr>
            <w:tcW w:w="2268" w:type="dxa"/>
          </w:tcPr>
          <w:p w14:paraId="6BFFEEC2" w14:textId="2D647469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7DE6B935" w14:textId="77777777" w:rsidTr="003B762B">
        <w:trPr>
          <w:trHeight w:val="234"/>
        </w:trPr>
        <w:tc>
          <w:tcPr>
            <w:tcW w:w="1135" w:type="dxa"/>
          </w:tcPr>
          <w:p w14:paraId="04EC3931" w14:textId="77148F6B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4DE940" w14:textId="1C6FB26A" w:rsidR="002472A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755ABCC1" w14:textId="239FCA1A" w:rsidR="00151491" w:rsidRPr="006C6BD2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35081B8B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348C7705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развитию четкой дикции, логики речи.</w:t>
            </w:r>
          </w:p>
          <w:p w14:paraId="13157ED6" w14:textId="3F0D8647" w:rsidR="002472A1" w:rsidRPr="006C6BD2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ритмическим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динамическим </w:t>
            </w:r>
            <w:r>
              <w:rPr>
                <w:rFonts w:ascii="Times New Roman" w:hAnsi="Times New Roman"/>
                <w:sz w:val="24"/>
                <w:szCs w:val="24"/>
              </w:rPr>
              <w:t>ансамблем.</w:t>
            </w:r>
          </w:p>
        </w:tc>
        <w:tc>
          <w:tcPr>
            <w:tcW w:w="2268" w:type="dxa"/>
          </w:tcPr>
          <w:p w14:paraId="3AAF9B54" w14:textId="01D29CEA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7479FB56" w14:textId="77777777" w:rsidTr="003B762B">
        <w:trPr>
          <w:trHeight w:val="234"/>
        </w:trPr>
        <w:tc>
          <w:tcPr>
            <w:tcW w:w="1135" w:type="dxa"/>
          </w:tcPr>
          <w:p w14:paraId="175C2257" w14:textId="227DED15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CA128B" w14:textId="041C4409" w:rsidR="002472A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449E0F4A" w14:textId="264441DF" w:rsidR="00151491" w:rsidRPr="006C6BD2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7EBD5FBF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33867BFB" w14:textId="77777777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Образная импровизация (чтение по ролям).</w:t>
            </w:r>
          </w:p>
          <w:p w14:paraId="420F28BC" w14:textId="3AF371DB" w:rsidR="002472A1" w:rsidRPr="006C6BD2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выразительностью </w:t>
            </w:r>
            <w:r w:rsidRPr="00616D86">
              <w:rPr>
                <w:rFonts w:ascii="Times New Roman" w:hAnsi="Times New Roman"/>
                <w:sz w:val="24"/>
                <w:szCs w:val="24"/>
              </w:rPr>
              <w:t xml:space="preserve">массовых (хоровых) </w:t>
            </w:r>
            <w:r>
              <w:rPr>
                <w:rFonts w:ascii="Times New Roman" w:hAnsi="Times New Roman"/>
                <w:sz w:val="24"/>
                <w:szCs w:val="24"/>
              </w:rPr>
              <w:t>сцен.</w:t>
            </w:r>
          </w:p>
        </w:tc>
        <w:tc>
          <w:tcPr>
            <w:tcW w:w="2268" w:type="dxa"/>
          </w:tcPr>
          <w:p w14:paraId="5A9A81FF" w14:textId="07DA7C67" w:rsidR="002472A1" w:rsidRPr="000656FC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6912B34A" w14:textId="77777777" w:rsidTr="003B762B">
        <w:trPr>
          <w:trHeight w:val="234"/>
        </w:trPr>
        <w:tc>
          <w:tcPr>
            <w:tcW w:w="1135" w:type="dxa"/>
          </w:tcPr>
          <w:p w14:paraId="73965912" w14:textId="77777777" w:rsidR="002472A1" w:rsidRPr="005E5A2E" w:rsidRDefault="002472A1" w:rsidP="005E5A2E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E3F4B5" w14:textId="77777777" w:rsidR="002472A1" w:rsidRDefault="002472A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92FB69E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667DB6B2" w14:textId="04FF6482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Подготовка и проведение музыкального представления</w:t>
            </w:r>
          </w:p>
        </w:tc>
        <w:tc>
          <w:tcPr>
            <w:tcW w:w="2268" w:type="dxa"/>
          </w:tcPr>
          <w:p w14:paraId="7FD6A8B2" w14:textId="77777777" w:rsidR="002472A1" w:rsidRDefault="002472A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A1" w:rsidRPr="00DF6A55" w14:paraId="24EF2325" w14:textId="77777777" w:rsidTr="003B762B">
        <w:trPr>
          <w:trHeight w:val="234"/>
        </w:trPr>
        <w:tc>
          <w:tcPr>
            <w:tcW w:w="1135" w:type="dxa"/>
          </w:tcPr>
          <w:p w14:paraId="54D34640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B22867" w14:textId="4B6AB13C" w:rsidR="002472A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483ADCFE" w14:textId="05C9B57D" w:rsidR="0015149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153CCAA7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58371BFE" w14:textId="54BF773D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сольных ролей.</w:t>
            </w:r>
          </w:p>
        </w:tc>
        <w:tc>
          <w:tcPr>
            <w:tcW w:w="2268" w:type="dxa"/>
          </w:tcPr>
          <w:p w14:paraId="5539C95F" w14:textId="63E32228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3535DE78" w14:textId="77777777" w:rsidTr="003B762B">
        <w:trPr>
          <w:trHeight w:val="234"/>
        </w:trPr>
        <w:tc>
          <w:tcPr>
            <w:tcW w:w="1135" w:type="dxa"/>
          </w:tcPr>
          <w:p w14:paraId="1A16BCC8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550790" w14:textId="2B8E1BB5" w:rsidR="0015149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 </w:t>
            </w:r>
            <w:r>
              <w:rPr>
                <w:rFonts w:ascii="Times New Roman" w:hAnsi="Times New Roman"/>
                <w:sz w:val="24"/>
                <w:szCs w:val="24"/>
              </w:rPr>
              <w:t>12.04.21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5A102762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38C3AF0C" w14:textId="504E38D9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ансамблевых сцен.</w:t>
            </w:r>
          </w:p>
        </w:tc>
        <w:tc>
          <w:tcPr>
            <w:tcW w:w="2268" w:type="dxa"/>
          </w:tcPr>
          <w:p w14:paraId="461F2E09" w14:textId="1BA245D8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383C2DF1" w14:textId="77777777" w:rsidTr="003B762B">
        <w:trPr>
          <w:trHeight w:val="234"/>
        </w:trPr>
        <w:tc>
          <w:tcPr>
            <w:tcW w:w="1135" w:type="dxa"/>
          </w:tcPr>
          <w:p w14:paraId="7B98C3F7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E8BD3E" w14:textId="5C905D5B" w:rsidR="002472A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2EA2DBAF" w14:textId="31C3472B" w:rsidR="0015149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38D29ED1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03239464" w14:textId="63E7C6EE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массовых (хоровых) сцен.</w:t>
            </w:r>
          </w:p>
        </w:tc>
        <w:tc>
          <w:tcPr>
            <w:tcW w:w="2268" w:type="dxa"/>
          </w:tcPr>
          <w:p w14:paraId="0700795A" w14:textId="3B5E3A8C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018EA3F3" w14:textId="77777777" w:rsidTr="003B762B">
        <w:trPr>
          <w:trHeight w:val="234"/>
        </w:trPr>
        <w:tc>
          <w:tcPr>
            <w:tcW w:w="1135" w:type="dxa"/>
          </w:tcPr>
          <w:p w14:paraId="6C9B5527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00F69" w14:textId="295A5E40" w:rsidR="002472A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1E1EB121" w14:textId="221F9C7E" w:rsidR="0015149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1A7E117D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71719B5C" w14:textId="013FE186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и изготовление эскизов декораций, костюмов.</w:t>
            </w:r>
          </w:p>
        </w:tc>
        <w:tc>
          <w:tcPr>
            <w:tcW w:w="2268" w:type="dxa"/>
          </w:tcPr>
          <w:p w14:paraId="2E62060B" w14:textId="28F8E6DA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7516163E" w14:textId="77777777" w:rsidTr="003B762B">
        <w:trPr>
          <w:trHeight w:val="234"/>
        </w:trPr>
        <w:tc>
          <w:tcPr>
            <w:tcW w:w="1135" w:type="dxa"/>
          </w:tcPr>
          <w:p w14:paraId="12392EEC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C9CF74" w14:textId="1CB085CB" w:rsidR="00151491" w:rsidRDefault="00151491" w:rsidP="001514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30.04.21 – 8 Б</w:t>
            </w:r>
          </w:p>
        </w:tc>
        <w:tc>
          <w:tcPr>
            <w:tcW w:w="1704" w:type="dxa"/>
          </w:tcPr>
          <w:p w14:paraId="7728660F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63E0543E" w14:textId="38A6BBF2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сценических эффектов</w:t>
            </w:r>
            <w:r>
              <w:rPr>
                <w:rFonts w:ascii="Times New Roman" w:hAnsi="Times New Roman"/>
                <w:sz w:val="24"/>
                <w:szCs w:val="24"/>
              </w:rPr>
              <w:t>, музыкального оформления.</w:t>
            </w:r>
          </w:p>
        </w:tc>
        <w:tc>
          <w:tcPr>
            <w:tcW w:w="2268" w:type="dxa"/>
          </w:tcPr>
          <w:p w14:paraId="300CC609" w14:textId="6FBCF270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612B4D18" w14:textId="77777777" w:rsidTr="003B762B">
        <w:trPr>
          <w:trHeight w:val="234"/>
        </w:trPr>
        <w:tc>
          <w:tcPr>
            <w:tcW w:w="1135" w:type="dxa"/>
          </w:tcPr>
          <w:p w14:paraId="3F1919A9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FA4801" w14:textId="181DF8A3" w:rsidR="002472A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07.05.21 – 8 Б</w:t>
            </w:r>
          </w:p>
        </w:tc>
        <w:tc>
          <w:tcPr>
            <w:tcW w:w="1704" w:type="dxa"/>
          </w:tcPr>
          <w:p w14:paraId="5CA91F82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5F2AB390" w14:textId="681FBDCC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Генеральная репетиция на сцене.</w:t>
            </w:r>
          </w:p>
        </w:tc>
        <w:tc>
          <w:tcPr>
            <w:tcW w:w="2268" w:type="dxa"/>
          </w:tcPr>
          <w:p w14:paraId="04378664" w14:textId="3EADAA33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512FA7FD" w14:textId="77777777" w:rsidTr="003B762B">
        <w:trPr>
          <w:trHeight w:val="234"/>
        </w:trPr>
        <w:tc>
          <w:tcPr>
            <w:tcW w:w="1135" w:type="dxa"/>
          </w:tcPr>
          <w:p w14:paraId="7909D47E" w14:textId="77777777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F6E24C" w14:textId="0ADE9033" w:rsidR="002472A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0929D68B" w14:textId="2FB0865E" w:rsidR="00151491" w:rsidRDefault="0015149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17.05.21</w:t>
            </w:r>
            <w:r w:rsidR="006B3032"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25185436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31635A8F" w14:textId="24C1353F" w:rsidR="002472A1" w:rsidRDefault="002472A1" w:rsidP="0024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представления.</w:t>
            </w:r>
          </w:p>
        </w:tc>
        <w:tc>
          <w:tcPr>
            <w:tcW w:w="2268" w:type="dxa"/>
          </w:tcPr>
          <w:p w14:paraId="4B95E99A" w14:textId="27673594" w:rsidR="002472A1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408A6AD2" w14:textId="77777777" w:rsidTr="003B762B">
        <w:trPr>
          <w:trHeight w:val="323"/>
        </w:trPr>
        <w:tc>
          <w:tcPr>
            <w:tcW w:w="1135" w:type="dxa"/>
          </w:tcPr>
          <w:p w14:paraId="1AE2D6A6" w14:textId="77777777" w:rsidR="002472A1" w:rsidRPr="005E5A2E" w:rsidRDefault="002472A1" w:rsidP="005E5A2E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515874" w14:textId="77777777" w:rsidR="002472A1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ABB0BD1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04C13B2E" w14:textId="77777777" w:rsidR="002472A1" w:rsidRPr="007A28FF" w:rsidRDefault="002472A1" w:rsidP="002472A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8FF">
              <w:rPr>
                <w:rFonts w:ascii="Times New Roman" w:hAnsi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2268" w:type="dxa"/>
          </w:tcPr>
          <w:p w14:paraId="0407F68E" w14:textId="77777777" w:rsidR="002472A1" w:rsidRDefault="002472A1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A1" w:rsidRPr="00DF6A55" w14:paraId="4E2BA361" w14:textId="77777777" w:rsidTr="00A3606E">
        <w:trPr>
          <w:trHeight w:val="321"/>
        </w:trPr>
        <w:tc>
          <w:tcPr>
            <w:tcW w:w="1135" w:type="dxa"/>
          </w:tcPr>
          <w:p w14:paraId="03E6C295" w14:textId="2B2878BD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F1661F" w14:textId="174EAAEE" w:rsidR="002472A1" w:rsidRDefault="006B3032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46C37817" w14:textId="2DD06B48" w:rsidR="006B3032" w:rsidRPr="006C6BD2" w:rsidRDefault="006B3032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53E2D967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40BB3676" w14:textId="77777777" w:rsidR="002472A1" w:rsidRPr="006C6BD2" w:rsidRDefault="002472A1" w:rsidP="002472A1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Анализ проделанной работы. </w:t>
            </w:r>
          </w:p>
        </w:tc>
        <w:tc>
          <w:tcPr>
            <w:tcW w:w="2268" w:type="dxa"/>
          </w:tcPr>
          <w:p w14:paraId="692511E0" w14:textId="3D7F3A72" w:rsidR="002472A1" w:rsidRPr="000656FC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472A1" w:rsidRPr="00DF6A55" w14:paraId="4C010D09" w14:textId="77777777" w:rsidTr="003B762B">
        <w:trPr>
          <w:trHeight w:val="420"/>
        </w:trPr>
        <w:tc>
          <w:tcPr>
            <w:tcW w:w="1135" w:type="dxa"/>
          </w:tcPr>
          <w:p w14:paraId="7B279461" w14:textId="5F7FC53E" w:rsidR="002472A1" w:rsidRPr="005E5A2E" w:rsidRDefault="002472A1" w:rsidP="005E5A2E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5A5872" w14:textId="40001AFE" w:rsidR="002472A1" w:rsidRDefault="006B3032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 А</w:t>
            </w:r>
          </w:p>
          <w:p w14:paraId="38744CC4" w14:textId="6844ADE7" w:rsidR="006B3032" w:rsidRPr="006C6BD2" w:rsidRDefault="006B3032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 Б</w:t>
            </w:r>
          </w:p>
        </w:tc>
        <w:tc>
          <w:tcPr>
            <w:tcW w:w="1704" w:type="dxa"/>
          </w:tcPr>
          <w:p w14:paraId="60B1DB09" w14:textId="77777777" w:rsidR="002472A1" w:rsidRPr="006C6BD2" w:rsidRDefault="002472A1" w:rsidP="00247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14:paraId="222CCE53" w14:textId="77777777" w:rsidR="002472A1" w:rsidRPr="006C6BD2" w:rsidRDefault="002472A1" w:rsidP="002472A1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23133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Посещение театрализованного представления МБУ ГДК.</w:t>
            </w:r>
          </w:p>
        </w:tc>
        <w:tc>
          <w:tcPr>
            <w:tcW w:w="2268" w:type="dxa"/>
          </w:tcPr>
          <w:p w14:paraId="2BF408C4" w14:textId="54F1EC6C" w:rsidR="002472A1" w:rsidRPr="000656FC" w:rsidRDefault="005E5A2E" w:rsidP="00247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</w:tbl>
    <w:p w14:paraId="6E60EDD6" w14:textId="77777777" w:rsidR="0075777E" w:rsidRDefault="0075777E" w:rsidP="0075777E">
      <w:pPr>
        <w:rPr>
          <w:rFonts w:ascii="Times New Roman" w:hAnsi="Times New Roman"/>
          <w:sz w:val="24"/>
          <w:szCs w:val="24"/>
        </w:rPr>
      </w:pPr>
    </w:p>
    <w:p w14:paraId="17912853" w14:textId="68AA99B1" w:rsidR="000807D1" w:rsidRPr="000807D1" w:rsidRDefault="00387941" w:rsidP="00080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0D432C" w:rsidRPr="000D432C">
        <w:rPr>
          <w:rFonts w:ascii="Times New Roman" w:eastAsia="Times New Roman" w:hAnsi="Times New Roman"/>
          <w:sz w:val="24"/>
          <w:szCs w:val="24"/>
          <w:lang w:eastAsia="ru-RU"/>
        </w:rPr>
        <w:t>.11.20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20,</w:t>
      </w:r>
      <w:r w:rsidR="00151491">
        <w:rPr>
          <w:rFonts w:ascii="Times New Roman" w:eastAsia="Times New Roman" w:hAnsi="Times New Roman"/>
          <w:sz w:val="24"/>
          <w:szCs w:val="24"/>
          <w:lang w:eastAsia="ru-RU"/>
        </w:rPr>
        <w:t xml:space="preserve"> 08.03.21,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1491">
        <w:rPr>
          <w:rFonts w:ascii="Times New Roman" w:eastAsia="Times New Roman" w:hAnsi="Times New Roman"/>
          <w:sz w:val="24"/>
          <w:szCs w:val="24"/>
          <w:lang w:eastAsia="ru-RU"/>
        </w:rPr>
        <w:t>03.05.21, 10.05.21</w:t>
      </w:r>
      <w:r w:rsidR="000D432C" w:rsidRPr="000D4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07D1" w:rsidRPr="000D432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5C0066" w:rsidRPr="000807D1">
        <w:rPr>
          <w:rFonts w:ascii="Times New Roman" w:eastAsia="Times New Roman" w:hAnsi="Times New Roman"/>
          <w:sz w:val="24"/>
          <w:szCs w:val="24"/>
          <w:lang w:eastAsia="ru-RU"/>
        </w:rPr>
        <w:t>праздничные выходные</w:t>
      </w:r>
      <w:r w:rsidR="000807D1" w:rsidRPr="000807D1">
        <w:rPr>
          <w:rFonts w:ascii="Times New Roman" w:eastAsia="Times New Roman" w:hAnsi="Times New Roman"/>
          <w:sz w:val="24"/>
          <w:szCs w:val="24"/>
          <w:lang w:eastAsia="ru-RU"/>
        </w:rPr>
        <w:t xml:space="preserve"> дни.</w:t>
      </w:r>
    </w:p>
    <w:p w14:paraId="36C4BC1D" w14:textId="77777777" w:rsidR="003B762B" w:rsidRDefault="003B762B"/>
    <w:sectPr w:rsidR="003B762B" w:rsidSect="00634FDC">
      <w:foot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A3FBC" w14:textId="77777777" w:rsidR="00634FDC" w:rsidRDefault="00634FDC" w:rsidP="00634FDC">
      <w:pPr>
        <w:spacing w:after="0" w:line="240" w:lineRule="auto"/>
      </w:pPr>
      <w:r>
        <w:separator/>
      </w:r>
    </w:p>
  </w:endnote>
  <w:endnote w:type="continuationSeparator" w:id="0">
    <w:p w14:paraId="7665F647" w14:textId="77777777" w:rsidR="00634FDC" w:rsidRDefault="00634FDC" w:rsidP="0063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0511976"/>
      <w:docPartObj>
        <w:docPartGallery w:val="Page Numbers (Bottom of Page)"/>
        <w:docPartUnique/>
      </w:docPartObj>
    </w:sdtPr>
    <w:sdtContent>
      <w:p w14:paraId="4DA3CBA4" w14:textId="5B490E78" w:rsidR="00634FDC" w:rsidRDefault="00634F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D2C29" w14:textId="77777777" w:rsidR="00634FDC" w:rsidRDefault="00634F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7CDFC" w14:textId="77777777" w:rsidR="00634FDC" w:rsidRDefault="00634FDC" w:rsidP="00634FDC">
      <w:pPr>
        <w:spacing w:after="0" w:line="240" w:lineRule="auto"/>
      </w:pPr>
      <w:r>
        <w:separator/>
      </w:r>
    </w:p>
  </w:footnote>
  <w:footnote w:type="continuationSeparator" w:id="0">
    <w:p w14:paraId="22DE2B08" w14:textId="77777777" w:rsidR="00634FDC" w:rsidRDefault="00634FDC" w:rsidP="00634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E0737"/>
    <w:multiLevelType w:val="hybridMultilevel"/>
    <w:tmpl w:val="0B88B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77E"/>
    <w:rsid w:val="00006B3A"/>
    <w:rsid w:val="000807D1"/>
    <w:rsid w:val="00085586"/>
    <w:rsid w:val="000D432C"/>
    <w:rsid w:val="000E1FB7"/>
    <w:rsid w:val="00125DB4"/>
    <w:rsid w:val="00151491"/>
    <w:rsid w:val="001C0603"/>
    <w:rsid w:val="001C510A"/>
    <w:rsid w:val="001D2BA4"/>
    <w:rsid w:val="00202364"/>
    <w:rsid w:val="00206C5E"/>
    <w:rsid w:val="00231335"/>
    <w:rsid w:val="002472A1"/>
    <w:rsid w:val="002A4C61"/>
    <w:rsid w:val="00300856"/>
    <w:rsid w:val="003078DF"/>
    <w:rsid w:val="00314F79"/>
    <w:rsid w:val="00320D42"/>
    <w:rsid w:val="00370A12"/>
    <w:rsid w:val="00387941"/>
    <w:rsid w:val="003B762B"/>
    <w:rsid w:val="003F262A"/>
    <w:rsid w:val="004110D7"/>
    <w:rsid w:val="0041755E"/>
    <w:rsid w:val="00500B31"/>
    <w:rsid w:val="00505212"/>
    <w:rsid w:val="00516CE0"/>
    <w:rsid w:val="005378F6"/>
    <w:rsid w:val="00576338"/>
    <w:rsid w:val="005C0066"/>
    <w:rsid w:val="005C4142"/>
    <w:rsid w:val="005E2DCE"/>
    <w:rsid w:val="005E5A2E"/>
    <w:rsid w:val="00616D86"/>
    <w:rsid w:val="00634FDC"/>
    <w:rsid w:val="00646D5B"/>
    <w:rsid w:val="00673D7A"/>
    <w:rsid w:val="006824A7"/>
    <w:rsid w:val="006A4880"/>
    <w:rsid w:val="006B3032"/>
    <w:rsid w:val="006C3EE6"/>
    <w:rsid w:val="006C6BD2"/>
    <w:rsid w:val="0071420E"/>
    <w:rsid w:val="0075777E"/>
    <w:rsid w:val="007752DE"/>
    <w:rsid w:val="007839EE"/>
    <w:rsid w:val="007A28FF"/>
    <w:rsid w:val="007B1631"/>
    <w:rsid w:val="00802738"/>
    <w:rsid w:val="00911424"/>
    <w:rsid w:val="00921069"/>
    <w:rsid w:val="00933154"/>
    <w:rsid w:val="009574F1"/>
    <w:rsid w:val="00975775"/>
    <w:rsid w:val="009812D4"/>
    <w:rsid w:val="00A3606E"/>
    <w:rsid w:val="00A52337"/>
    <w:rsid w:val="00A95403"/>
    <w:rsid w:val="00B97C8E"/>
    <w:rsid w:val="00BB1696"/>
    <w:rsid w:val="00C51B54"/>
    <w:rsid w:val="00C91DCE"/>
    <w:rsid w:val="00C968E6"/>
    <w:rsid w:val="00D50594"/>
    <w:rsid w:val="00DB11AC"/>
    <w:rsid w:val="00DC1D3F"/>
    <w:rsid w:val="00DF2239"/>
    <w:rsid w:val="00E06EC4"/>
    <w:rsid w:val="00E5711B"/>
    <w:rsid w:val="00E71AC1"/>
    <w:rsid w:val="00E9401A"/>
    <w:rsid w:val="00F15B4C"/>
    <w:rsid w:val="00F23F7B"/>
    <w:rsid w:val="00FC2378"/>
    <w:rsid w:val="00F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972B3A"/>
  <w15:docId w15:val="{E5FDE9A0-01C7-415A-9B8A-0C2864C9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77E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5777E"/>
    <w:rPr>
      <w:rFonts w:cs="Times New Roman"/>
      <w:b/>
      <w:bCs/>
    </w:rPr>
  </w:style>
  <w:style w:type="character" w:customStyle="1" w:styleId="c1">
    <w:name w:val="c1"/>
    <w:basedOn w:val="a0"/>
    <w:rsid w:val="0075777E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76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633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E5A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3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4FD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3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4F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Зеленцова</cp:lastModifiedBy>
  <cp:revision>40</cp:revision>
  <cp:lastPrinted>2020-09-23T16:53:00Z</cp:lastPrinted>
  <dcterms:created xsi:type="dcterms:W3CDTF">2016-09-05T14:05:00Z</dcterms:created>
  <dcterms:modified xsi:type="dcterms:W3CDTF">2020-09-23T17:08:00Z</dcterms:modified>
</cp:coreProperties>
</file>